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72FE" w14:textId="77777777" w:rsidR="004B4A57" w:rsidRPr="008654E2" w:rsidRDefault="004B4A57" w:rsidP="004B4A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</w:rPr>
        <w:t xml:space="preserve"> учителей истории религии      </w:t>
      </w:r>
    </w:p>
    <w:p w14:paraId="4A9D669F" w14:textId="77777777" w:rsidR="004B4A57" w:rsidRPr="008654E2" w:rsidRDefault="004B4A57" w:rsidP="004B4A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ГБОУ «СОШ-Детский сад с.п.Джейрах имени И.С.Льянова»</w:t>
      </w:r>
    </w:p>
    <w:p w14:paraId="1376AE44" w14:textId="7294D8D2" w:rsidR="004B4A57" w:rsidRDefault="004B4A57" w:rsidP="004B4A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3363D6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3363D6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уч.г.</w:t>
      </w:r>
    </w:p>
    <w:p w14:paraId="4B082BA3" w14:textId="77777777" w:rsidR="004B4A57" w:rsidRPr="008654E2" w:rsidRDefault="004B4A57" w:rsidP="004B4A5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99"/>
        <w:gridCol w:w="1437"/>
        <w:gridCol w:w="2126"/>
        <w:gridCol w:w="840"/>
        <w:gridCol w:w="1252"/>
        <w:gridCol w:w="1426"/>
        <w:gridCol w:w="1146"/>
        <w:gridCol w:w="2707"/>
        <w:gridCol w:w="1276"/>
        <w:gridCol w:w="1842"/>
      </w:tblGrid>
      <w:tr w:rsidR="004B4A57" w:rsidRPr="008654E2" w14:paraId="59F9AEF5" w14:textId="77777777" w:rsidTr="006D5203">
        <w:tc>
          <w:tcPr>
            <w:tcW w:w="567" w:type="dxa"/>
          </w:tcPr>
          <w:p w14:paraId="137EEA41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9" w:type="dxa"/>
          </w:tcPr>
          <w:p w14:paraId="06ED7185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37" w:type="dxa"/>
          </w:tcPr>
          <w:p w14:paraId="5E28ADBE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599E353A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256CDECB" w14:textId="77777777" w:rsidR="004B4A57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Пед.</w:t>
            </w:r>
          </w:p>
          <w:p w14:paraId="5CABDABA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47F2E843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4CC5323F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442587E8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6EDBB422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7D9A68EB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27B80738" w14:textId="77777777" w:rsidR="004B4A57" w:rsidRPr="00E022BE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4B4A57" w:rsidRPr="00C84C7E" w14:paraId="23447C00" w14:textId="77777777" w:rsidTr="006D5203">
        <w:tc>
          <w:tcPr>
            <w:tcW w:w="567" w:type="dxa"/>
          </w:tcPr>
          <w:p w14:paraId="5AB9CF02" w14:textId="77777777" w:rsidR="004B4A57" w:rsidRPr="009B6522" w:rsidRDefault="004B4A57" w:rsidP="004B4A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14:paraId="2547700C" w14:textId="77777777" w:rsidR="004B4A57" w:rsidRPr="009B6522" w:rsidRDefault="004B4A57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Шаухалов Руслан Муратович</w:t>
            </w:r>
          </w:p>
        </w:tc>
        <w:tc>
          <w:tcPr>
            <w:tcW w:w="1437" w:type="dxa"/>
          </w:tcPr>
          <w:p w14:paraId="40A23A8D" w14:textId="77777777" w:rsidR="004B4A57" w:rsidRPr="009B6522" w:rsidRDefault="004B4A57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02.08.1984г</w:t>
            </w:r>
          </w:p>
        </w:tc>
        <w:tc>
          <w:tcPr>
            <w:tcW w:w="2126" w:type="dxa"/>
          </w:tcPr>
          <w:p w14:paraId="2AAD03EC" w14:textId="77777777" w:rsidR="004B4A57" w:rsidRPr="009B6522" w:rsidRDefault="004B4A57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высшее, Исламский институт РИ 2010г.</w:t>
            </w:r>
          </w:p>
        </w:tc>
        <w:tc>
          <w:tcPr>
            <w:tcW w:w="840" w:type="dxa"/>
          </w:tcPr>
          <w:p w14:paraId="4A7C4043" w14:textId="1037CA63" w:rsidR="004B4A57" w:rsidRPr="009B6522" w:rsidRDefault="003363D6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14:paraId="1BBA27C7" w14:textId="77777777" w:rsidR="004B4A57" w:rsidRPr="009B6522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14:paraId="4F94C42D" w14:textId="77777777" w:rsidR="004B4A57" w:rsidRPr="009B6522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C5BF" w14:textId="77777777" w:rsidR="004B4A57" w:rsidRPr="009B6522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426" w:type="dxa"/>
          </w:tcPr>
          <w:p w14:paraId="654CEA3B" w14:textId="77777777" w:rsidR="004B4A57" w:rsidRPr="009B6522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52C2BBF7" w14:textId="77777777" w:rsidR="004B4A57" w:rsidRPr="009B6522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15599157" w14:textId="77777777" w:rsidR="004B4A57" w:rsidRDefault="00C74E5C" w:rsidP="006D5203">
            <w:pPr>
              <w:tabs>
                <w:tab w:val="left" w:pos="3765"/>
              </w:tabs>
            </w:pPr>
            <w:r>
              <w:t>ГБОУ ДПО «ИПК РОРИ» №21281 от 07.06.2022г. «Профилактика терроризма и экстремизма в молодежной среде»  36ч.</w:t>
            </w:r>
          </w:p>
          <w:p w14:paraId="13B1C71A" w14:textId="495FCC9D" w:rsidR="002B566E" w:rsidRPr="009B6522" w:rsidRDefault="002B566E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основ духовно-нравственных культур народов России и инновационные подходы к организации учебного процесса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 2023г., 72ч.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62FF827" w14:textId="77777777" w:rsidR="004B4A57" w:rsidRPr="009B6522" w:rsidRDefault="004B4A57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892872630-33</w:t>
            </w:r>
          </w:p>
        </w:tc>
        <w:tc>
          <w:tcPr>
            <w:tcW w:w="1842" w:type="dxa"/>
          </w:tcPr>
          <w:p w14:paraId="194FC37E" w14:textId="77777777" w:rsidR="004B4A57" w:rsidRDefault="002B566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6B17" w:rsidRPr="002867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nasir</w:t>
              </w:r>
              <w:r w:rsidR="00B96B17" w:rsidRPr="00B96B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96B17" w:rsidRPr="002867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ruslan</w:t>
              </w:r>
              <w:r w:rsidR="00B96B17" w:rsidRPr="002867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6B17" w:rsidRPr="002867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6B17" w:rsidRPr="002867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6B17" w:rsidRPr="002867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40B6BA7" w14:textId="77777777" w:rsidR="00B96B17" w:rsidRDefault="00B96B17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СНИЛ-</w:t>
            </w:r>
          </w:p>
          <w:p w14:paraId="652DA5F4" w14:textId="77777777" w:rsidR="00B96B17" w:rsidRPr="00B96B17" w:rsidRDefault="00B96B17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154-835-016 67</w:t>
            </w:r>
          </w:p>
        </w:tc>
      </w:tr>
    </w:tbl>
    <w:p w14:paraId="1555D73B" w14:textId="77777777" w:rsidR="004B4A57" w:rsidRDefault="004B4A57" w:rsidP="004B4A5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92EB400" w14:textId="77777777" w:rsidR="004B4A57" w:rsidRPr="00404BEA" w:rsidRDefault="004B4A57" w:rsidP="004B4A5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14:paraId="2FBC1501" w14:textId="77777777" w:rsidR="002B44C7" w:rsidRDefault="002B44C7"/>
    <w:sectPr w:rsidR="002B44C7" w:rsidSect="007214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40E41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90D"/>
    <w:rsid w:val="002B44C7"/>
    <w:rsid w:val="002B566E"/>
    <w:rsid w:val="003363D6"/>
    <w:rsid w:val="004B4A57"/>
    <w:rsid w:val="006D390D"/>
    <w:rsid w:val="00B96B17"/>
    <w:rsid w:val="00C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6745"/>
  <w15:docId w15:val="{A4436EDA-F524-4802-A6AD-8A843B5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A57"/>
    <w:pPr>
      <w:spacing w:after="0" w:line="240" w:lineRule="auto"/>
    </w:pPr>
  </w:style>
  <w:style w:type="table" w:styleId="a4">
    <w:name w:val="Table Grid"/>
    <w:basedOn w:val="a1"/>
    <w:uiPriority w:val="59"/>
    <w:rsid w:val="004B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6B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ir-rusl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9</cp:revision>
  <cp:lastPrinted>2008-12-31T22:28:00Z</cp:lastPrinted>
  <dcterms:created xsi:type="dcterms:W3CDTF">2022-12-23T15:55:00Z</dcterms:created>
  <dcterms:modified xsi:type="dcterms:W3CDTF">2023-12-29T07:10:00Z</dcterms:modified>
</cp:coreProperties>
</file>